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CA08F96" w:rsidR="0057731F" w:rsidRDefault="005945AC" w:rsidP="005945AC">
      <w:pPr>
        <w:jc w:val="center"/>
        <w:outlineLvl w:val="0"/>
        <w:rPr>
          <w:sz w:val="24"/>
          <w:szCs w:val="24"/>
        </w:rPr>
      </w:pPr>
      <w:bookmarkStart w:id="0" w:name="_GoBack"/>
      <w:bookmarkEnd w:id="0"/>
      <w:r>
        <w:rPr>
          <w:sz w:val="24"/>
          <w:szCs w:val="24"/>
        </w:rPr>
        <w:t xml:space="preserve">KASBO Board of Directors Meeting </w:t>
      </w:r>
      <w:r w:rsidR="00C64E82">
        <w:rPr>
          <w:sz w:val="24"/>
          <w:szCs w:val="24"/>
        </w:rPr>
        <w:t>–</w:t>
      </w:r>
      <w:r>
        <w:rPr>
          <w:sz w:val="24"/>
          <w:szCs w:val="24"/>
        </w:rPr>
        <w:t xml:space="preserve"> </w:t>
      </w:r>
      <w:r w:rsidR="00C64E82">
        <w:rPr>
          <w:sz w:val="24"/>
          <w:szCs w:val="24"/>
        </w:rPr>
        <w:t>October 31</w:t>
      </w:r>
      <w:r>
        <w:rPr>
          <w:sz w:val="24"/>
          <w:szCs w:val="24"/>
        </w:rPr>
        <w:t>, 2019 - Draft Minutes</w:t>
      </w:r>
    </w:p>
    <w:p w14:paraId="00000002" w14:textId="77777777" w:rsidR="0057731F" w:rsidRDefault="005945AC" w:rsidP="005945AC">
      <w:pPr>
        <w:jc w:val="center"/>
        <w:outlineLvl w:val="0"/>
        <w:rPr>
          <w:sz w:val="24"/>
          <w:szCs w:val="24"/>
        </w:rPr>
      </w:pPr>
      <w:r>
        <w:rPr>
          <w:sz w:val="24"/>
          <w:szCs w:val="24"/>
        </w:rPr>
        <w:t>Manhattan Hilton Garden Inn, Manhattan</w:t>
      </w:r>
    </w:p>
    <w:p w14:paraId="00000003" w14:textId="77777777" w:rsidR="0057731F" w:rsidRDefault="0057731F">
      <w:pPr>
        <w:jc w:val="center"/>
        <w:rPr>
          <w:sz w:val="24"/>
          <w:szCs w:val="24"/>
        </w:rPr>
      </w:pPr>
    </w:p>
    <w:p w14:paraId="00000004" w14:textId="77777777" w:rsidR="0057731F" w:rsidRDefault="0057731F">
      <w:pPr>
        <w:rPr>
          <w:sz w:val="24"/>
          <w:szCs w:val="24"/>
        </w:rPr>
      </w:pPr>
    </w:p>
    <w:p w14:paraId="00000005" w14:textId="77777777" w:rsidR="0057731F" w:rsidRDefault="0057731F"/>
    <w:p w14:paraId="00000006" w14:textId="6CE8A225" w:rsidR="0057731F" w:rsidRDefault="005945AC">
      <w:r>
        <w:t>Board Meeting Attendees:  Eric Hansen, Jimmy Hay, Merle Hastert, Betty Greer, Diane Ney, Tracey Moerer, Michael Speer, Debbie Walburn, Jason Gillam</w:t>
      </w:r>
      <w:r w:rsidR="004E6EF6">
        <w:t xml:space="preserve"> (7:15 pm)</w:t>
      </w:r>
      <w:r>
        <w:t xml:space="preserve">, </w:t>
      </w:r>
      <w:r w:rsidR="008F5A92">
        <w:t xml:space="preserve">Clint Schuette, </w:t>
      </w:r>
      <w:r>
        <w:t>Wayne Ryan, Rod Spangler, John Hutchiso</w:t>
      </w:r>
      <w:r w:rsidR="00C64E82">
        <w:t>n, Lori Campbell</w:t>
      </w:r>
      <w:r>
        <w:t xml:space="preserve"> and Rob Balsters.</w:t>
      </w:r>
    </w:p>
    <w:p w14:paraId="00000007" w14:textId="77777777" w:rsidR="0057731F" w:rsidRDefault="0057731F"/>
    <w:p w14:paraId="00000008" w14:textId="68E43339" w:rsidR="0057731F" w:rsidRDefault="005945AC" w:rsidP="005945AC">
      <w:pPr>
        <w:outlineLvl w:val="0"/>
      </w:pPr>
      <w:r>
        <w:t xml:space="preserve">Eric Hansen, President, called the meeting to order at </w:t>
      </w:r>
      <w:r w:rsidR="00C64E82">
        <w:t>7:12</w:t>
      </w:r>
      <w:r>
        <w:t xml:space="preserve"> pm.</w:t>
      </w:r>
    </w:p>
    <w:p w14:paraId="00000009" w14:textId="77777777" w:rsidR="0057731F" w:rsidRDefault="0057731F"/>
    <w:p w14:paraId="0000000A" w14:textId="30E1CFB0" w:rsidR="0057731F" w:rsidRDefault="00C64E82">
      <w:r>
        <w:t>Hansen</w:t>
      </w:r>
      <w:r w:rsidR="005945AC">
        <w:t xml:space="preserve"> </w:t>
      </w:r>
      <w:r>
        <w:t xml:space="preserve">tabled the approval of </w:t>
      </w:r>
      <w:r w:rsidR="0001301D">
        <w:t>August</w:t>
      </w:r>
      <w:r>
        <w:t xml:space="preserve"> minutes</w:t>
      </w:r>
      <w:r w:rsidR="005945AC">
        <w:t xml:space="preserve"> </w:t>
      </w:r>
      <w:r>
        <w:t>until the January meeting.</w:t>
      </w:r>
      <w:r w:rsidR="005945AC">
        <w:t xml:space="preserve">  </w:t>
      </w:r>
    </w:p>
    <w:p w14:paraId="149E5157" w14:textId="18A33A58" w:rsidR="00C64E82" w:rsidRDefault="00C64E82"/>
    <w:p w14:paraId="4901FD3D" w14:textId="36D6F922" w:rsidR="00C64E82" w:rsidRDefault="00C64E82">
      <w:r>
        <w:t>Hastert with the motion to approve the treasurer’s report</w:t>
      </w:r>
      <w:r w:rsidR="00020F9C">
        <w:t xml:space="preserve"> </w:t>
      </w:r>
      <w:r>
        <w:t>as presented.  Speer second.  Motion Carried unanimously.</w:t>
      </w:r>
    </w:p>
    <w:p w14:paraId="702052BC" w14:textId="2312D7C8" w:rsidR="00C2607F" w:rsidRDefault="00C2607F"/>
    <w:p w14:paraId="24ECD346" w14:textId="78786C84" w:rsidR="00C2607F" w:rsidRDefault="00C2607F">
      <w:r>
        <w:t>Before the Board meeting, Hay and Hastert updated the group on the progress both committees made for the planning of the 2020 Annual Convention.</w:t>
      </w:r>
    </w:p>
    <w:p w14:paraId="00000011" w14:textId="3C038A26" w:rsidR="0057731F" w:rsidRDefault="0057731F"/>
    <w:p w14:paraId="6ED7B030" w14:textId="33A15B74" w:rsidR="00020F9C" w:rsidRDefault="00020F9C">
      <w:r>
        <w:t xml:space="preserve">Hutchison </w:t>
      </w:r>
      <w:r w:rsidR="001D1C5B">
        <w:t xml:space="preserve">discussed his duties </w:t>
      </w:r>
      <w:r w:rsidR="004E6EF6">
        <w:t xml:space="preserve">and </w:t>
      </w:r>
      <w:r w:rsidR="001D1C5B">
        <w:t>experiences as an ASBO Board member.  He has been presenting at several other state conventio</w:t>
      </w:r>
      <w:r w:rsidR="004E6EF6">
        <w:t xml:space="preserve">ns.  Hutchison continues his campaign for ASBO Vice-President.  For ease in traveling, he </w:t>
      </w:r>
      <w:r w:rsidR="001D1C5B">
        <w:t xml:space="preserve">requested a credit card </w:t>
      </w:r>
      <w:r w:rsidR="004E6EF6">
        <w:t xml:space="preserve">in </w:t>
      </w:r>
      <w:r w:rsidR="001D1C5B">
        <w:t xml:space="preserve">his name to use.  The card would be </w:t>
      </w:r>
      <w:r w:rsidR="004E6EF6">
        <w:t>backed</w:t>
      </w:r>
      <w:r w:rsidR="001D1C5B">
        <w:t xml:space="preserve"> with campaign funds.  The board agreed to this </w:t>
      </w:r>
      <w:proofErr w:type="gramStart"/>
      <w:r w:rsidR="001D1C5B">
        <w:t>request..</w:t>
      </w:r>
      <w:proofErr w:type="gramEnd"/>
      <w:r w:rsidR="001D1C5B">
        <w:t xml:space="preserve"> </w:t>
      </w:r>
    </w:p>
    <w:p w14:paraId="503E4E47" w14:textId="014DCB2B" w:rsidR="004E6EF6" w:rsidRDefault="004E6EF6"/>
    <w:p w14:paraId="2077EE24" w14:textId="320CAFD7" w:rsidR="004E6EF6" w:rsidRDefault="004E6EF6">
      <w:r>
        <w:t>Gillam entered the meeting at 7:16 pm</w:t>
      </w:r>
      <w:r w:rsidR="006A607A">
        <w:t>.</w:t>
      </w:r>
    </w:p>
    <w:p w14:paraId="19C104E3" w14:textId="1CE53A54" w:rsidR="004E6EF6" w:rsidRDefault="004E6EF6"/>
    <w:p w14:paraId="20FB7565" w14:textId="22B08160" w:rsidR="004E6EF6" w:rsidRDefault="004E6EF6">
      <w:r>
        <w:t>Hay presented the Nominating Committee Report – There will be 2 outgoing board d</w:t>
      </w:r>
      <w:r w:rsidR="006A607A">
        <w:t>irectors</w:t>
      </w:r>
      <w:r>
        <w:t xml:space="preserve"> in April.  He suggested </w:t>
      </w:r>
      <w:r w:rsidR="006A607A">
        <w:t>the c</w:t>
      </w:r>
      <w:r>
        <w:t xml:space="preserve">urrent board begin seeking names of </w:t>
      </w:r>
      <w:r w:rsidR="006A607A">
        <w:t>members</w:t>
      </w:r>
      <w:r>
        <w:t xml:space="preserve"> who may be interested in serving on the board.  </w:t>
      </w:r>
    </w:p>
    <w:p w14:paraId="26475312" w14:textId="2BC28BFF" w:rsidR="004E6EF6" w:rsidRDefault="004E6EF6"/>
    <w:p w14:paraId="618174A6" w14:textId="3EA7EF3D" w:rsidR="006A607A" w:rsidRDefault="006A607A">
      <w:r>
        <w:t xml:space="preserve">Balsters updated the board on Fall Workshop numbers.  There were 29 participants in the first class of the Kansas Academy.  45 </w:t>
      </w:r>
      <w:r w:rsidR="00AB652B">
        <w:t>registered for the Pre-Conference Workshop. 114 are registered for the Friday Fall Workshop, down 65 from last year. A discussion was held regarding what date to schedule the Fall Workshop in the future.  Venues were all discussed.</w:t>
      </w:r>
    </w:p>
    <w:p w14:paraId="4B91C2EA" w14:textId="31EF56FC" w:rsidR="00AB652B" w:rsidRDefault="00AB652B"/>
    <w:p w14:paraId="45E8E26E" w14:textId="65F898A9" w:rsidR="00AB652B" w:rsidRDefault="00AB652B">
      <w:r>
        <w:t xml:space="preserve">For the 2023 Annual Convention, Hyatt Wichita has not responded to availability.  Kansas Star Convention Center, Mulvane, and Hilton Garden Inn, Manhattan, are both available.  The Board directed Balsters to move ahead to secure the Kansas Star Convention Center as the venue for the 2023 Spring Convention. </w:t>
      </w:r>
      <w:r w:rsidR="009F2B5C">
        <w:t xml:space="preserve"> Already secured:  2021 Marriott, Overland Park and 2022 Kansas Star, Mulvane.  </w:t>
      </w:r>
    </w:p>
    <w:p w14:paraId="0D05877B" w14:textId="282B255E" w:rsidR="009F2B5C" w:rsidRDefault="009F2B5C"/>
    <w:p w14:paraId="1A455D05" w14:textId="3448CBDA" w:rsidR="009F2B5C" w:rsidRDefault="009F2B5C">
      <w:r>
        <w:t xml:space="preserve">Moerer and Hastert have the ASBO Scholarship applications prepared.  The applications will be released to members in December.  </w:t>
      </w:r>
    </w:p>
    <w:p w14:paraId="0ABF5FD6" w14:textId="77777777" w:rsidR="00AB652B" w:rsidRDefault="00AB652B"/>
    <w:p w14:paraId="00000013" w14:textId="5386F0F5" w:rsidR="0057731F" w:rsidRDefault="005945AC">
      <w:r>
        <w:lastRenderedPageBreak/>
        <w:t xml:space="preserve">Hansen, USA Representative, </w:t>
      </w:r>
      <w:r w:rsidR="009F2B5C">
        <w:t xml:space="preserve">as been nominated to serve as their treasurer.  He also serves on 3 sub-committees.  </w:t>
      </w:r>
    </w:p>
    <w:p w14:paraId="041B94AF" w14:textId="77777777" w:rsidR="009F2B5C" w:rsidRDefault="009F2B5C"/>
    <w:p w14:paraId="00000014" w14:textId="6E9C458E" w:rsidR="0057731F" w:rsidRDefault="009F2B5C">
      <w:r>
        <w:t>The 2019 ASBO International Convention was held in National Harbor, Maryland this last week.  Balsters, Hutchison, Hay, Hastert, Moerer, Campbell and Spangler were among the KASBO members that attended.  Very good networking opportunities.  Members are encouraged to attend.  The 2020 ASBO International Convention will be held in Nashville, Tennessee.</w:t>
      </w:r>
    </w:p>
    <w:p w14:paraId="0000002D" w14:textId="77777777" w:rsidR="0057731F" w:rsidRDefault="0057731F"/>
    <w:p w14:paraId="0000002E" w14:textId="53A02730" w:rsidR="0057731F" w:rsidRDefault="005945AC">
      <w:r>
        <w:t xml:space="preserve">Hastert </w:t>
      </w:r>
      <w:r w:rsidR="005E531A">
        <w:t xml:space="preserve">will re-work the current Reimbursement Form.  He will present more detailed options at the January meeting.  </w:t>
      </w:r>
    </w:p>
    <w:p w14:paraId="0000002F" w14:textId="420C2BF0" w:rsidR="0057731F" w:rsidRDefault="0057731F"/>
    <w:p w14:paraId="67FE654F" w14:textId="69163ADF" w:rsidR="005E531A" w:rsidRDefault="005E531A">
      <w:r>
        <w:t xml:space="preserve">The next board meeting will be January 10, 2020 at Manhattan Hilton Garden Inn.  The Professional Development Committee and Convention Committee will meet prior to the board meeting.  </w:t>
      </w:r>
    </w:p>
    <w:p w14:paraId="14DD66E3" w14:textId="77777777" w:rsidR="005E531A" w:rsidRDefault="005E531A"/>
    <w:p w14:paraId="18AD918F" w14:textId="77777777" w:rsidR="005E531A" w:rsidRDefault="005E531A" w:rsidP="005945AC">
      <w:pPr>
        <w:outlineLvl w:val="0"/>
      </w:pPr>
      <w:r>
        <w:t>Moerer</w:t>
      </w:r>
      <w:r w:rsidR="005945AC">
        <w:t xml:space="preserve"> moved the meeting adjourn at </w:t>
      </w:r>
      <w:r>
        <w:t>7:49</w:t>
      </w:r>
      <w:r w:rsidR="005945AC">
        <w:t xml:space="preserve"> pm.  </w:t>
      </w:r>
      <w:r>
        <w:t>Ney</w:t>
      </w:r>
      <w:r w:rsidR="005945AC">
        <w:t xml:space="preserve"> seconded.  Motion </w:t>
      </w:r>
      <w:r>
        <w:t>carried unanimously.</w:t>
      </w:r>
    </w:p>
    <w:p w14:paraId="3C15EDC0" w14:textId="77777777" w:rsidR="005E531A" w:rsidRDefault="005E531A" w:rsidP="005945AC">
      <w:pPr>
        <w:outlineLvl w:val="0"/>
      </w:pPr>
    </w:p>
    <w:p w14:paraId="579C040F" w14:textId="77777777" w:rsidR="005E531A" w:rsidRDefault="005E531A" w:rsidP="005945AC">
      <w:pPr>
        <w:outlineLvl w:val="0"/>
      </w:pPr>
    </w:p>
    <w:p w14:paraId="254978B1" w14:textId="77777777" w:rsidR="005E531A" w:rsidRDefault="005E531A" w:rsidP="005945AC">
      <w:pPr>
        <w:outlineLvl w:val="0"/>
      </w:pPr>
    </w:p>
    <w:p w14:paraId="778FC1FF" w14:textId="77777777" w:rsidR="005E531A" w:rsidRDefault="005E531A" w:rsidP="005945AC">
      <w:pPr>
        <w:outlineLvl w:val="0"/>
      </w:pPr>
      <w:r>
        <w:t>Lori Campbell</w:t>
      </w:r>
    </w:p>
    <w:p w14:paraId="00000030" w14:textId="4FECC360" w:rsidR="0057731F" w:rsidRDefault="005E531A" w:rsidP="005945AC">
      <w:pPr>
        <w:outlineLvl w:val="0"/>
      </w:pPr>
      <w:r>
        <w:t>Board Secretary</w:t>
      </w:r>
      <w:r w:rsidR="005945AC">
        <w:t xml:space="preserve">  </w:t>
      </w:r>
    </w:p>
    <w:p w14:paraId="60178442" w14:textId="0139BEDB" w:rsidR="005945AC" w:rsidRDefault="005945AC" w:rsidP="005945AC">
      <w:pPr>
        <w:outlineLvl w:val="0"/>
      </w:pPr>
    </w:p>
    <w:p w14:paraId="05A3071C" w14:textId="77777777" w:rsidR="005945AC" w:rsidRDefault="005945AC" w:rsidP="005945AC">
      <w:pPr>
        <w:outlineLvl w:val="0"/>
      </w:pPr>
    </w:p>
    <w:p w14:paraId="00000031" w14:textId="77777777" w:rsidR="0057731F" w:rsidRDefault="0057731F"/>
    <w:p w14:paraId="00000032" w14:textId="77777777" w:rsidR="0057731F" w:rsidRDefault="0057731F"/>
    <w:sectPr w:rsidR="005773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31F"/>
    <w:rsid w:val="0001301D"/>
    <w:rsid w:val="00020F9C"/>
    <w:rsid w:val="001D1C5B"/>
    <w:rsid w:val="004E6EF6"/>
    <w:rsid w:val="0057731F"/>
    <w:rsid w:val="005945AC"/>
    <w:rsid w:val="005E531A"/>
    <w:rsid w:val="006A607A"/>
    <w:rsid w:val="008C1EB5"/>
    <w:rsid w:val="008F5A92"/>
    <w:rsid w:val="009F2B5C"/>
    <w:rsid w:val="00A43210"/>
    <w:rsid w:val="00AB652B"/>
    <w:rsid w:val="00C2607F"/>
    <w:rsid w:val="00C64E82"/>
    <w:rsid w:val="00FC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9A1246"/>
  <w15:docId w15:val="{BA07F98B-7BA2-4C40-8531-B31B9EEB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2020-02-28T16:47:00Z</dcterms:created>
  <dcterms:modified xsi:type="dcterms:W3CDTF">2020-02-28T16:47:00Z</dcterms:modified>
</cp:coreProperties>
</file>